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0662" w:rsidRDefault="009F07C0">
      <w:pPr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АДМИНИСТРАЦИЯ                                                                                                                                               МУНИЦИПАЛЬНОГО ОБРАЗОВАНИЯ                                                                НОВОАЛЕКСАНДРОВСКО</w:t>
      </w:r>
      <w:r w:rsidR="00110019">
        <w:rPr>
          <w:rFonts w:ascii="Times New Roman" w:eastAsia="Times New Roman" w:hAnsi="Times New Roman" w:cs="Times New Roman"/>
          <w:b/>
          <w:sz w:val="28"/>
        </w:rPr>
        <w:t>Е</w:t>
      </w:r>
      <w:r>
        <w:rPr>
          <w:rFonts w:ascii="Times New Roman" w:eastAsia="Times New Roman" w:hAnsi="Times New Roman" w:cs="Times New Roman"/>
          <w:b/>
          <w:sz w:val="28"/>
        </w:rPr>
        <w:t xml:space="preserve"> СЕЛЬСКОЕ ПОСЕЛЕНИЕ                                                                                        </w:t>
      </w:r>
    </w:p>
    <w:p w:rsidR="00BB0662" w:rsidRDefault="009F07C0" w:rsidP="003348DE">
      <w:pPr>
        <w:spacing w:before="120" w:line="370" w:lineRule="auto"/>
        <w:jc w:val="center"/>
        <w:rPr>
          <w:rFonts w:ascii="Times New Roman" w:eastAsia="Times New Roman" w:hAnsi="Times New Roman" w:cs="Times New Roman"/>
          <w:b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>ПОСТАНОВЛЕНИЕ</w:t>
      </w:r>
    </w:p>
    <w:p w:rsidR="00BB0662" w:rsidRDefault="00D63E16" w:rsidP="003348DE">
      <w:pPr>
        <w:spacing w:before="120" w:line="37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 xml:space="preserve">                                                  </w:t>
      </w:r>
      <w:r w:rsidR="009F07C0"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 xml:space="preserve">                                      № </w:t>
      </w:r>
      <w:r w:rsidR="000B511B"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>__</w:t>
      </w:r>
      <w:r w:rsidR="000C76F6"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>__</w:t>
      </w:r>
      <w:r w:rsidR="000B511B"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>_</w:t>
      </w:r>
    </w:p>
    <w:p w:rsidR="00C17390" w:rsidRDefault="00C17390" w:rsidP="00C17390">
      <w:pPr>
        <w:tabs>
          <w:tab w:val="left" w:pos="4828"/>
        </w:tabs>
        <w:spacing w:after="0" w:line="240" w:lineRule="auto"/>
        <w:ind w:right="3670"/>
        <w:jc w:val="both"/>
        <w:rPr>
          <w:rFonts w:ascii="Times New Roman" w:eastAsia="Times New Roman" w:hAnsi="Times New Roman" w:cs="Times New Roman"/>
          <w:color w:val="2D2D2D"/>
          <w:spacing w:val="2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hd w:val="clear" w:color="auto" w:fill="FFFFFF"/>
        </w:rPr>
        <w:t>О</w:t>
      </w:r>
      <w:r w:rsidR="000B511B">
        <w:rPr>
          <w:rFonts w:ascii="Times New Roman" w:eastAsia="Times New Roman" w:hAnsi="Times New Roman" w:cs="Times New Roman"/>
          <w:color w:val="2D2D2D"/>
          <w:spacing w:val="2"/>
          <w:sz w:val="28"/>
          <w:shd w:val="clear" w:color="auto" w:fill="FFFFFF"/>
        </w:rPr>
        <w:t xml:space="preserve"> снятии с учета граждан,</w:t>
      </w:r>
    </w:p>
    <w:p w:rsidR="000B511B" w:rsidRDefault="000B511B" w:rsidP="00C17390">
      <w:pPr>
        <w:tabs>
          <w:tab w:val="left" w:pos="4828"/>
        </w:tabs>
        <w:spacing w:after="0" w:line="240" w:lineRule="auto"/>
        <w:ind w:right="3670"/>
        <w:jc w:val="both"/>
        <w:rPr>
          <w:rFonts w:ascii="Times New Roman" w:eastAsia="Times New Roman" w:hAnsi="Times New Roman" w:cs="Times New Roman"/>
          <w:color w:val="2D2D2D"/>
          <w:spacing w:val="2"/>
          <w:sz w:val="28"/>
          <w:shd w:val="clear" w:color="auto" w:fill="FFFFFF"/>
        </w:rPr>
      </w:pPr>
      <w:proofErr w:type="gramStart"/>
      <w:r>
        <w:rPr>
          <w:rFonts w:ascii="Times New Roman" w:eastAsia="Times New Roman" w:hAnsi="Times New Roman" w:cs="Times New Roman"/>
          <w:color w:val="2D2D2D"/>
          <w:spacing w:val="2"/>
          <w:sz w:val="28"/>
          <w:shd w:val="clear" w:color="auto" w:fill="FFFFFF"/>
        </w:rPr>
        <w:t>нуждающихся</w:t>
      </w:r>
      <w:proofErr w:type="gramEnd"/>
      <w:r>
        <w:rPr>
          <w:rFonts w:ascii="Times New Roman" w:eastAsia="Times New Roman" w:hAnsi="Times New Roman" w:cs="Times New Roman"/>
          <w:color w:val="2D2D2D"/>
          <w:spacing w:val="2"/>
          <w:sz w:val="28"/>
          <w:shd w:val="clear" w:color="auto" w:fill="FFFFFF"/>
        </w:rPr>
        <w:t xml:space="preserve"> в обеспечении</w:t>
      </w:r>
    </w:p>
    <w:p w:rsidR="000B511B" w:rsidRDefault="000B511B" w:rsidP="00C17390">
      <w:pPr>
        <w:tabs>
          <w:tab w:val="left" w:pos="4828"/>
        </w:tabs>
        <w:spacing w:after="0" w:line="240" w:lineRule="auto"/>
        <w:ind w:right="3670"/>
        <w:jc w:val="both"/>
        <w:rPr>
          <w:rFonts w:ascii="Times New Roman" w:eastAsia="Times New Roman" w:hAnsi="Times New Roman" w:cs="Times New Roman"/>
          <w:color w:val="2D2D2D"/>
          <w:spacing w:val="2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hd w:val="clear" w:color="auto" w:fill="FFFFFF"/>
        </w:rPr>
        <w:t>жилыми помещениями</w:t>
      </w:r>
    </w:p>
    <w:p w:rsidR="00C17390" w:rsidRDefault="00C17390" w:rsidP="00C17390">
      <w:pPr>
        <w:tabs>
          <w:tab w:val="left" w:pos="4180"/>
        </w:tabs>
        <w:rPr>
          <w:rFonts w:ascii="Times New Roman" w:eastAsia="Times New Roman" w:hAnsi="Times New Roman" w:cs="Times New Roman"/>
          <w:sz w:val="28"/>
        </w:rPr>
      </w:pPr>
    </w:p>
    <w:p w:rsidR="00C17390" w:rsidRPr="00A3059C" w:rsidRDefault="00C17390" w:rsidP="00C17390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proofErr w:type="gramStart"/>
      <w:r w:rsidR="000B511B">
        <w:rPr>
          <w:rFonts w:ascii="Times New Roman" w:eastAsia="Times New Roman" w:hAnsi="Times New Roman" w:cs="Times New Roman"/>
          <w:sz w:val="28"/>
          <w:szCs w:val="28"/>
        </w:rPr>
        <w:t xml:space="preserve">В связи с поступившими в </w:t>
      </w:r>
      <w:r w:rsidR="00D63E16">
        <w:rPr>
          <w:rFonts w:ascii="Times New Roman" w:eastAsia="Times New Roman" w:hAnsi="Times New Roman" w:cs="Times New Roman"/>
          <w:sz w:val="28"/>
          <w:szCs w:val="28"/>
        </w:rPr>
        <w:t>А</w:t>
      </w:r>
      <w:r w:rsidR="000B511B">
        <w:rPr>
          <w:rFonts w:ascii="Times New Roman" w:eastAsia="Times New Roman" w:hAnsi="Times New Roman" w:cs="Times New Roman"/>
          <w:sz w:val="28"/>
          <w:szCs w:val="28"/>
        </w:rPr>
        <w:t>дминистрацию Новоалександровского сельского поселения документами: заявление гр. Ключниковой Надежды Павловн</w:t>
      </w:r>
      <w:r w:rsidR="00555886">
        <w:rPr>
          <w:rFonts w:ascii="Times New Roman" w:eastAsia="Times New Roman" w:hAnsi="Times New Roman" w:cs="Times New Roman"/>
          <w:sz w:val="28"/>
          <w:szCs w:val="28"/>
        </w:rPr>
        <w:t>ы</w:t>
      </w:r>
      <w:r w:rsidR="000B51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B511B">
        <w:rPr>
          <w:rFonts w:ascii="Times New Roman" w:eastAsia="Times New Roman" w:hAnsi="Times New Roman" w:cs="Times New Roman"/>
          <w:sz w:val="28"/>
          <w:szCs w:val="28"/>
        </w:rPr>
        <w:t>вх</w:t>
      </w:r>
      <w:proofErr w:type="spellEnd"/>
      <w:r w:rsidR="000B511B">
        <w:rPr>
          <w:rFonts w:ascii="Times New Roman" w:eastAsia="Times New Roman" w:hAnsi="Times New Roman" w:cs="Times New Roman"/>
          <w:sz w:val="28"/>
          <w:szCs w:val="28"/>
        </w:rPr>
        <w:t>. №</w:t>
      </w:r>
      <w:r w:rsidR="00C1552C">
        <w:rPr>
          <w:rFonts w:ascii="Times New Roman" w:eastAsia="Times New Roman" w:hAnsi="Times New Roman" w:cs="Times New Roman"/>
          <w:sz w:val="28"/>
          <w:szCs w:val="28"/>
        </w:rPr>
        <w:t xml:space="preserve"> 62.11.12-ОГ/54 </w:t>
      </w:r>
      <w:r w:rsidR="000B511B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C1552C">
        <w:rPr>
          <w:rFonts w:ascii="Times New Roman" w:eastAsia="Times New Roman" w:hAnsi="Times New Roman" w:cs="Times New Roman"/>
          <w:sz w:val="28"/>
          <w:szCs w:val="28"/>
        </w:rPr>
        <w:t>16</w:t>
      </w:r>
      <w:r w:rsidR="000B511B">
        <w:rPr>
          <w:rFonts w:ascii="Times New Roman" w:eastAsia="Times New Roman" w:hAnsi="Times New Roman" w:cs="Times New Roman"/>
          <w:sz w:val="28"/>
          <w:szCs w:val="28"/>
        </w:rPr>
        <w:t>.05.2918 года о снятии с жилищного учета в связи с получением бюджетных средств</w:t>
      </w:r>
      <w:r w:rsidR="007C0882">
        <w:rPr>
          <w:rFonts w:ascii="Times New Roman" w:eastAsia="Times New Roman" w:hAnsi="Times New Roman" w:cs="Times New Roman"/>
          <w:sz w:val="28"/>
          <w:szCs w:val="28"/>
        </w:rPr>
        <w:t xml:space="preserve"> на строительство жилого помещения по адресу: </w:t>
      </w:r>
      <w:r w:rsidR="00D63E16">
        <w:rPr>
          <w:rFonts w:ascii="Times New Roman" w:eastAsia="Times New Roman" w:hAnsi="Times New Roman" w:cs="Times New Roman"/>
          <w:sz w:val="28"/>
          <w:szCs w:val="28"/>
        </w:rPr>
        <w:t>х.</w:t>
      </w:r>
      <w:r w:rsidR="007C0882">
        <w:rPr>
          <w:rFonts w:ascii="Times New Roman" w:eastAsia="Times New Roman" w:hAnsi="Times New Roman" w:cs="Times New Roman"/>
          <w:sz w:val="28"/>
          <w:szCs w:val="28"/>
        </w:rPr>
        <w:t xml:space="preserve"> Ново</w:t>
      </w:r>
      <w:r w:rsidR="00555886">
        <w:rPr>
          <w:rFonts w:ascii="Times New Roman" w:eastAsia="Times New Roman" w:hAnsi="Times New Roman" w:cs="Times New Roman"/>
          <w:sz w:val="28"/>
          <w:szCs w:val="28"/>
        </w:rPr>
        <w:t>александровка, ул. Победы, д. 2</w:t>
      </w:r>
      <w:r w:rsidR="007C0882">
        <w:rPr>
          <w:rFonts w:ascii="Times New Roman" w:eastAsia="Times New Roman" w:hAnsi="Times New Roman" w:cs="Times New Roman"/>
          <w:sz w:val="28"/>
          <w:szCs w:val="28"/>
        </w:rPr>
        <w:t xml:space="preserve">А с приложением </w:t>
      </w:r>
      <w:r w:rsidR="00555886">
        <w:rPr>
          <w:rFonts w:ascii="Times New Roman" w:eastAsia="Times New Roman" w:hAnsi="Times New Roman" w:cs="Times New Roman"/>
          <w:sz w:val="28"/>
          <w:szCs w:val="28"/>
        </w:rPr>
        <w:t>документов: с</w:t>
      </w:r>
      <w:r w:rsidR="007C0882">
        <w:rPr>
          <w:rFonts w:ascii="Times New Roman" w:eastAsia="Times New Roman" w:hAnsi="Times New Roman" w:cs="Times New Roman"/>
          <w:sz w:val="28"/>
          <w:szCs w:val="28"/>
        </w:rPr>
        <w:t>видетельства администрации Азовского района о предоставлении социальной выплаты на строительство (приобретение) жилья</w:t>
      </w:r>
      <w:proofErr w:type="gramEnd"/>
      <w:r w:rsidR="007C08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7C0882">
        <w:rPr>
          <w:rFonts w:ascii="Times New Roman" w:eastAsia="Times New Roman" w:hAnsi="Times New Roman" w:cs="Times New Roman"/>
          <w:sz w:val="28"/>
          <w:szCs w:val="28"/>
        </w:rPr>
        <w:t>в сельской местности за счет средств местного бюджета № 2 от</w:t>
      </w:r>
      <w:r w:rsidR="00400B3B">
        <w:rPr>
          <w:rFonts w:ascii="Times New Roman" w:eastAsia="Times New Roman" w:hAnsi="Times New Roman" w:cs="Times New Roman"/>
          <w:sz w:val="28"/>
          <w:szCs w:val="28"/>
        </w:rPr>
        <w:t xml:space="preserve"> 25.04.2017 года, </w:t>
      </w:r>
      <w:r w:rsidR="00555886">
        <w:rPr>
          <w:rFonts w:ascii="Times New Roman" w:eastAsia="Times New Roman" w:hAnsi="Times New Roman" w:cs="Times New Roman"/>
          <w:sz w:val="28"/>
          <w:szCs w:val="28"/>
        </w:rPr>
        <w:t>р</w:t>
      </w:r>
      <w:r w:rsidR="00400B3B">
        <w:rPr>
          <w:rFonts w:ascii="Times New Roman" w:eastAsia="Times New Roman" w:hAnsi="Times New Roman" w:cs="Times New Roman"/>
          <w:sz w:val="28"/>
          <w:szCs w:val="28"/>
        </w:rPr>
        <w:t>азрешения на строительств</w:t>
      </w:r>
      <w:r w:rsidR="00555886">
        <w:rPr>
          <w:rFonts w:ascii="Times New Roman" w:eastAsia="Times New Roman" w:hAnsi="Times New Roman" w:cs="Times New Roman"/>
          <w:sz w:val="28"/>
          <w:szCs w:val="28"/>
        </w:rPr>
        <w:t>о</w:t>
      </w:r>
      <w:r w:rsidR="00400B3B">
        <w:rPr>
          <w:rFonts w:ascii="Times New Roman" w:eastAsia="Times New Roman" w:hAnsi="Times New Roman" w:cs="Times New Roman"/>
          <w:sz w:val="28"/>
          <w:szCs w:val="28"/>
        </w:rPr>
        <w:t xml:space="preserve"> № 61-501-59-2016 от 26.05.2016 года, </w:t>
      </w:r>
      <w:r w:rsidR="00555886">
        <w:rPr>
          <w:rFonts w:ascii="Times New Roman" w:eastAsia="Times New Roman" w:hAnsi="Times New Roman" w:cs="Times New Roman"/>
          <w:sz w:val="28"/>
          <w:szCs w:val="28"/>
        </w:rPr>
        <w:t>в</w:t>
      </w:r>
      <w:r w:rsidR="00400B3B">
        <w:rPr>
          <w:rFonts w:ascii="Times New Roman" w:eastAsia="Times New Roman" w:hAnsi="Times New Roman" w:cs="Times New Roman"/>
          <w:sz w:val="28"/>
          <w:szCs w:val="28"/>
        </w:rPr>
        <w:t>ыписок из Единого государственного реестра недвижимости от 30.01.2018 года на имя Ключниковой Надежды Павловна, Ключникова Георгия Василевича, Ключниковой Софии Георгиевны, Молявко Олега Сергеевича</w:t>
      </w:r>
      <w:r w:rsidR="00400B3B" w:rsidRPr="00FA1DD2">
        <w:rPr>
          <w:rFonts w:ascii="Times New Roman" w:eastAsia="Times New Roman" w:hAnsi="Times New Roman" w:cs="Times New Roman"/>
          <w:sz w:val="28"/>
          <w:szCs w:val="28"/>
        </w:rPr>
        <w:t xml:space="preserve">, протокола заседания жилищной комиссии при </w:t>
      </w:r>
      <w:r w:rsidR="00D63E16">
        <w:rPr>
          <w:rFonts w:ascii="Times New Roman" w:eastAsia="Times New Roman" w:hAnsi="Times New Roman" w:cs="Times New Roman"/>
          <w:sz w:val="28"/>
          <w:szCs w:val="28"/>
        </w:rPr>
        <w:t>А</w:t>
      </w:r>
      <w:r w:rsidR="00400B3B" w:rsidRPr="00FA1DD2">
        <w:rPr>
          <w:rFonts w:ascii="Times New Roman" w:eastAsia="Times New Roman" w:hAnsi="Times New Roman" w:cs="Times New Roman"/>
          <w:sz w:val="28"/>
          <w:szCs w:val="28"/>
        </w:rPr>
        <w:t xml:space="preserve">дминистрации Новоалександровского сельского поселения от </w:t>
      </w:r>
      <w:r w:rsidR="000C76F6" w:rsidRPr="00FA1DD2">
        <w:rPr>
          <w:rFonts w:ascii="Times New Roman" w:eastAsia="Times New Roman" w:hAnsi="Times New Roman" w:cs="Times New Roman"/>
          <w:sz w:val="28"/>
          <w:szCs w:val="28"/>
        </w:rPr>
        <w:t>1</w:t>
      </w:r>
      <w:r w:rsidR="00352C84">
        <w:rPr>
          <w:rFonts w:ascii="Times New Roman" w:eastAsia="Times New Roman" w:hAnsi="Times New Roman" w:cs="Times New Roman"/>
          <w:sz w:val="28"/>
          <w:szCs w:val="28"/>
        </w:rPr>
        <w:t>7</w:t>
      </w:r>
      <w:r w:rsidR="00400B3B" w:rsidRPr="00FA1DD2">
        <w:rPr>
          <w:rFonts w:ascii="Times New Roman" w:eastAsia="Times New Roman" w:hAnsi="Times New Roman" w:cs="Times New Roman"/>
          <w:sz w:val="28"/>
          <w:szCs w:val="28"/>
        </w:rPr>
        <w:t xml:space="preserve">.05.2018 года № </w:t>
      </w:r>
      <w:r w:rsidR="000C76F6" w:rsidRPr="00FA1DD2">
        <w:rPr>
          <w:rFonts w:ascii="Times New Roman" w:eastAsia="Times New Roman" w:hAnsi="Times New Roman" w:cs="Times New Roman"/>
          <w:sz w:val="28"/>
          <w:szCs w:val="28"/>
        </w:rPr>
        <w:t>1</w:t>
      </w:r>
      <w:r w:rsidR="00400B3B" w:rsidRPr="00FA1DD2">
        <w:rPr>
          <w:rFonts w:ascii="Times New Roman" w:eastAsia="Times New Roman" w:hAnsi="Times New Roman" w:cs="Times New Roman"/>
          <w:sz w:val="28"/>
          <w:szCs w:val="28"/>
        </w:rPr>
        <w:t xml:space="preserve"> и в соответствии с п</w:t>
      </w:r>
      <w:proofErr w:type="gramEnd"/>
      <w:r w:rsidR="00400B3B" w:rsidRPr="00FA1DD2">
        <w:rPr>
          <w:rFonts w:ascii="Times New Roman" w:eastAsia="Times New Roman" w:hAnsi="Times New Roman" w:cs="Times New Roman"/>
          <w:sz w:val="28"/>
          <w:szCs w:val="28"/>
        </w:rPr>
        <w:t>.п. 1, 4 ст. 56 Жилищного кодекса РФ, ст. 4 Областного закона от 07.10.2005 года № 363-ЗС</w:t>
      </w:r>
      <w:r w:rsidR="00400B3B">
        <w:rPr>
          <w:rFonts w:ascii="Times New Roman" w:eastAsia="Times New Roman" w:hAnsi="Times New Roman" w:cs="Times New Roman"/>
          <w:sz w:val="28"/>
          <w:szCs w:val="28"/>
        </w:rPr>
        <w:t xml:space="preserve"> «Об учете граждан в качестве нуждающихся в жилых помещениях, предоставляемых по договору социального найма на территории Ростовской области»,</w:t>
      </w:r>
    </w:p>
    <w:p w:rsidR="00C17390" w:rsidRDefault="00C17390" w:rsidP="00C17390">
      <w:pPr>
        <w:tabs>
          <w:tab w:val="left" w:pos="4180"/>
        </w:tabs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C17390" w:rsidRDefault="00C17390" w:rsidP="00C17390">
      <w:pPr>
        <w:tabs>
          <w:tab w:val="left" w:pos="4180"/>
        </w:tabs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ПОСТАНОВЛЯЮ:</w:t>
      </w:r>
    </w:p>
    <w:p w:rsidR="00C06F4E" w:rsidRDefault="00C06F4E" w:rsidP="00C06F4E">
      <w:pPr>
        <w:widowControl w:val="0"/>
        <w:tabs>
          <w:tab w:val="num" w:pos="0"/>
        </w:tabs>
        <w:suppressAutoHyphens/>
        <w:autoSpaceDE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1. Снять с жилищного учета граждан, нуждающихся в жилых помещениях в связи с подачей заявления о снятии с жилищного учета и получения ими в установленном порядке от органов государственной власти и органа местного самоуправления бюджетных средств на строительство жилого помещения:</w:t>
      </w:r>
    </w:p>
    <w:p w:rsidR="00C06F4E" w:rsidRDefault="00C06F4E" w:rsidP="00C06F4E">
      <w:pPr>
        <w:widowControl w:val="0"/>
        <w:tabs>
          <w:tab w:val="num" w:pos="0"/>
        </w:tabs>
        <w:suppressAutoHyphens/>
        <w:autoSpaceDE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1.1. Ключникову Надежду Павловну с составом семьи 4 человека:</w:t>
      </w:r>
    </w:p>
    <w:p w:rsidR="00C06F4E" w:rsidRDefault="00C06F4E" w:rsidP="00C06F4E">
      <w:pPr>
        <w:widowControl w:val="0"/>
        <w:tabs>
          <w:tab w:val="num" w:pos="0"/>
        </w:tabs>
        <w:suppressAutoHyphens/>
        <w:autoSpaceDE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 Ключников Георгий Васильевич, муж;</w:t>
      </w:r>
    </w:p>
    <w:p w:rsidR="00C06F4E" w:rsidRDefault="00C06F4E" w:rsidP="00C06F4E">
      <w:pPr>
        <w:widowControl w:val="0"/>
        <w:tabs>
          <w:tab w:val="num" w:pos="0"/>
        </w:tabs>
        <w:suppressAutoHyphens/>
        <w:autoSpaceDE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 Молявко Олег Сергеевич, сын;</w:t>
      </w:r>
    </w:p>
    <w:p w:rsidR="00C06F4E" w:rsidRDefault="00C06F4E" w:rsidP="00C06F4E">
      <w:pPr>
        <w:widowControl w:val="0"/>
        <w:tabs>
          <w:tab w:val="num" w:pos="0"/>
        </w:tabs>
        <w:suppressAutoHyphens/>
        <w:autoSpaceDE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 Ключникова София Георгиевна, дочь.</w:t>
      </w:r>
    </w:p>
    <w:p w:rsidR="00C06F4E" w:rsidRDefault="00C06F4E" w:rsidP="00C06F4E">
      <w:pPr>
        <w:widowControl w:val="0"/>
        <w:tabs>
          <w:tab w:val="num" w:pos="0"/>
        </w:tabs>
        <w:suppressAutoHyphens/>
        <w:autoSpaceDE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2. Исключить из списка жилищного учета граждан, нуждающихся в </w:t>
      </w:r>
      <w:r w:rsidR="000C25D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обеспечении жилым помещением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Ключникову Надежду Павловну с составом семьи 4 человека:</w:t>
      </w:r>
    </w:p>
    <w:p w:rsidR="00C06F4E" w:rsidRDefault="00C06F4E" w:rsidP="00C06F4E">
      <w:pPr>
        <w:widowControl w:val="0"/>
        <w:tabs>
          <w:tab w:val="num" w:pos="0"/>
        </w:tabs>
        <w:suppressAutoHyphens/>
        <w:autoSpaceDE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 Ключников Георгий Васильевич, муж;</w:t>
      </w:r>
    </w:p>
    <w:p w:rsidR="00C06F4E" w:rsidRDefault="00C06F4E" w:rsidP="00C06F4E">
      <w:pPr>
        <w:widowControl w:val="0"/>
        <w:tabs>
          <w:tab w:val="num" w:pos="0"/>
        </w:tabs>
        <w:suppressAutoHyphens/>
        <w:autoSpaceDE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 Молявко Олег Сергеевич, сын;</w:t>
      </w:r>
    </w:p>
    <w:p w:rsidR="00C06F4E" w:rsidRDefault="00C06F4E" w:rsidP="00C06F4E">
      <w:pPr>
        <w:widowControl w:val="0"/>
        <w:tabs>
          <w:tab w:val="num" w:pos="0"/>
        </w:tabs>
        <w:suppressAutoHyphens/>
        <w:autoSpaceDE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 Ключникова София Георгиевна, дочь.</w:t>
      </w:r>
    </w:p>
    <w:p w:rsidR="00C06F4E" w:rsidRDefault="00C06F4E" w:rsidP="00C06F4E">
      <w:pPr>
        <w:widowControl w:val="0"/>
        <w:tabs>
          <w:tab w:val="num" w:pos="0"/>
        </w:tabs>
        <w:suppressAutoHyphens/>
        <w:autoSpaceDE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3. 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Председателю жилищной комиссии Кондрашину И.Г. внести изменения в список граждан, состоящих на жилищной учете в качестве нуждающихся в обеспечении жилыми помещениями и в срок не позднее чем через три рабочих дня со дня принятия настоящего постановления уведомить об этом Ключникову Н.П.</w:t>
      </w:r>
      <w:proofErr w:type="gramEnd"/>
    </w:p>
    <w:p w:rsidR="00C06F4E" w:rsidRDefault="00C06F4E" w:rsidP="00C06F4E">
      <w:pPr>
        <w:widowControl w:val="0"/>
        <w:tabs>
          <w:tab w:val="num" w:pos="0"/>
        </w:tabs>
        <w:suppressAutoHyphens/>
        <w:autoSpaceDE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4. 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исполнением настоящего постановления возложить за заместителя Главы </w:t>
      </w:r>
      <w:r w:rsidR="00D63E1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дминистрации Новоалександровского сельского поселения Кондрашина И.Г.</w:t>
      </w:r>
    </w:p>
    <w:p w:rsidR="00F02994" w:rsidRDefault="00F02994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F02994" w:rsidRDefault="00F02994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F02994" w:rsidRDefault="00F02994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F02994" w:rsidRDefault="00F02994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7A4B97" w:rsidRDefault="007A4B97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7A4B97" w:rsidRDefault="007A4B97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7A4B97" w:rsidRDefault="007A4B97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7A4B97" w:rsidRDefault="007A4B97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7A4B97" w:rsidRDefault="007A4B97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7A4B97" w:rsidRDefault="007A4B97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7A4B97" w:rsidRDefault="007A4B97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7A4B97" w:rsidRDefault="007A4B97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7A4B97" w:rsidRDefault="007A4B97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7A4B97" w:rsidRDefault="007A4B97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7A4B97" w:rsidRDefault="007A4B97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7A4B97" w:rsidRDefault="007A4B97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7A4B97" w:rsidRDefault="007A4B97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7A4B97" w:rsidRDefault="007A4B97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7A4B97" w:rsidRDefault="007A4B97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7A4B97" w:rsidRDefault="007A4B97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7A4B97" w:rsidRDefault="007A4B97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7A4B97" w:rsidRDefault="007A4B97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7A4B97" w:rsidRDefault="007A4B97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D63E16" w:rsidRDefault="00D63E16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D63E16" w:rsidRDefault="00D63E16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7A4B97" w:rsidRDefault="007A4B97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7A4B97" w:rsidRDefault="007A4B97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7A4B97" w:rsidRDefault="007A4B97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7A4B97" w:rsidRDefault="007A4B97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7A4B97" w:rsidRDefault="007A4B97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7A4B97" w:rsidRDefault="007A4B97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7A4B97" w:rsidRDefault="00D80328" w:rsidP="00D803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Проект постановления вносит заместитель главы Администрации Новоалександровского сельского поселения</w:t>
      </w:r>
    </w:p>
    <w:p w:rsidR="00D80328" w:rsidRDefault="00D80328" w:rsidP="00D803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Кондрашин И.Г. __________________ дата______________________________</w:t>
      </w:r>
    </w:p>
    <w:p w:rsidR="00D80328" w:rsidRDefault="00D80328" w:rsidP="00D803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D80328" w:rsidRDefault="00D80328" w:rsidP="00D803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D80328" w:rsidRDefault="00D80328" w:rsidP="00D803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Согласовано:</w:t>
      </w:r>
    </w:p>
    <w:p w:rsidR="00D80328" w:rsidRDefault="00D80328" w:rsidP="00D803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D80328" w:rsidRDefault="00D80328" w:rsidP="00D803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Старший инспектор (юрист) Администрации Новоалександровского сельского поселения</w:t>
      </w:r>
    </w:p>
    <w:p w:rsidR="00D80328" w:rsidRDefault="00D80328" w:rsidP="00D803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Штефан С.П. ___________________ дата _______________________________</w:t>
      </w:r>
    </w:p>
    <w:p w:rsidR="00D80328" w:rsidRDefault="00D80328" w:rsidP="00D803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D80328" w:rsidRDefault="00D80328" w:rsidP="00D803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Главный специалист по делопроизводству, нотариату и кадрам Администрации Новоалександровского сельского поселения</w:t>
      </w:r>
    </w:p>
    <w:p w:rsidR="00D80328" w:rsidRDefault="00D80328" w:rsidP="00D803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Пороло И.А. ___________________ дата _______________________________</w:t>
      </w:r>
    </w:p>
    <w:p w:rsidR="00D80328" w:rsidRPr="00D80328" w:rsidRDefault="00D80328" w:rsidP="00D803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BB0662" w:rsidRPr="006354E1" w:rsidRDefault="009F07C0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     </w:t>
      </w:r>
    </w:p>
    <w:sectPr w:rsidR="00BB0662" w:rsidRPr="006354E1" w:rsidSect="006726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 CYR" w:hAnsi="Times New Roman CYR" w:cs="Times New Roman CYR"/>
      </w:rPr>
    </w:lvl>
  </w:abstractNum>
  <w:abstractNum w:abstractNumId="1">
    <w:nsid w:val="46377A12"/>
    <w:multiLevelType w:val="multilevel"/>
    <w:tmpl w:val="ACBAF4E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DED45A1"/>
    <w:multiLevelType w:val="hybridMultilevel"/>
    <w:tmpl w:val="CB4800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EB3EE6"/>
    <w:multiLevelType w:val="hybridMultilevel"/>
    <w:tmpl w:val="6BC4B9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B0662"/>
    <w:rsid w:val="00044C10"/>
    <w:rsid w:val="00083AAB"/>
    <w:rsid w:val="00086DE7"/>
    <w:rsid w:val="00087273"/>
    <w:rsid w:val="0009172D"/>
    <w:rsid w:val="000A6BAB"/>
    <w:rsid w:val="000A74CD"/>
    <w:rsid w:val="000B511B"/>
    <w:rsid w:val="000C25DD"/>
    <w:rsid w:val="000C76F6"/>
    <w:rsid w:val="000D4913"/>
    <w:rsid w:val="00110019"/>
    <w:rsid w:val="00112B54"/>
    <w:rsid w:val="00127010"/>
    <w:rsid w:val="00136B73"/>
    <w:rsid w:val="00141085"/>
    <w:rsid w:val="001624D1"/>
    <w:rsid w:val="00164B5D"/>
    <w:rsid w:val="00174AFB"/>
    <w:rsid w:val="0019524D"/>
    <w:rsid w:val="001A4F36"/>
    <w:rsid w:val="001D3F1C"/>
    <w:rsid w:val="001D52C9"/>
    <w:rsid w:val="00223296"/>
    <w:rsid w:val="00277539"/>
    <w:rsid w:val="002B6C8E"/>
    <w:rsid w:val="00325ECA"/>
    <w:rsid w:val="003348DE"/>
    <w:rsid w:val="00351EB8"/>
    <w:rsid w:val="00352C84"/>
    <w:rsid w:val="00381D5A"/>
    <w:rsid w:val="003E3759"/>
    <w:rsid w:val="00400B3B"/>
    <w:rsid w:val="00413316"/>
    <w:rsid w:val="00414E37"/>
    <w:rsid w:val="004424CA"/>
    <w:rsid w:val="0045612B"/>
    <w:rsid w:val="004D71D9"/>
    <w:rsid w:val="004F335D"/>
    <w:rsid w:val="004F51A8"/>
    <w:rsid w:val="00515CEF"/>
    <w:rsid w:val="00555886"/>
    <w:rsid w:val="00565296"/>
    <w:rsid w:val="005B0567"/>
    <w:rsid w:val="005E4DD0"/>
    <w:rsid w:val="005F1BDC"/>
    <w:rsid w:val="006354E1"/>
    <w:rsid w:val="006449FE"/>
    <w:rsid w:val="00667820"/>
    <w:rsid w:val="006726F2"/>
    <w:rsid w:val="00672FC3"/>
    <w:rsid w:val="006937A8"/>
    <w:rsid w:val="006C02E2"/>
    <w:rsid w:val="006E246C"/>
    <w:rsid w:val="006E4055"/>
    <w:rsid w:val="00701E98"/>
    <w:rsid w:val="007150A4"/>
    <w:rsid w:val="007445DD"/>
    <w:rsid w:val="00760347"/>
    <w:rsid w:val="00792734"/>
    <w:rsid w:val="007A088D"/>
    <w:rsid w:val="007A4B97"/>
    <w:rsid w:val="007C0882"/>
    <w:rsid w:val="007D0703"/>
    <w:rsid w:val="0081294E"/>
    <w:rsid w:val="00824599"/>
    <w:rsid w:val="008418A5"/>
    <w:rsid w:val="008C2513"/>
    <w:rsid w:val="00922393"/>
    <w:rsid w:val="00922939"/>
    <w:rsid w:val="00963B4C"/>
    <w:rsid w:val="00980277"/>
    <w:rsid w:val="00990C39"/>
    <w:rsid w:val="009D0528"/>
    <w:rsid w:val="009F07C0"/>
    <w:rsid w:val="00A6059C"/>
    <w:rsid w:val="00A70F4B"/>
    <w:rsid w:val="00AB30F2"/>
    <w:rsid w:val="00AB61F4"/>
    <w:rsid w:val="00AD658A"/>
    <w:rsid w:val="00B81368"/>
    <w:rsid w:val="00B85A99"/>
    <w:rsid w:val="00B9760E"/>
    <w:rsid w:val="00BA3E11"/>
    <w:rsid w:val="00BB0662"/>
    <w:rsid w:val="00BC101A"/>
    <w:rsid w:val="00C03B1E"/>
    <w:rsid w:val="00C06F4E"/>
    <w:rsid w:val="00C1552C"/>
    <w:rsid w:val="00C17390"/>
    <w:rsid w:val="00C26A45"/>
    <w:rsid w:val="00C31ABC"/>
    <w:rsid w:val="00C3676D"/>
    <w:rsid w:val="00C90387"/>
    <w:rsid w:val="00C944EA"/>
    <w:rsid w:val="00CF6796"/>
    <w:rsid w:val="00D06689"/>
    <w:rsid w:val="00D121F2"/>
    <w:rsid w:val="00D16067"/>
    <w:rsid w:val="00D63E16"/>
    <w:rsid w:val="00D80328"/>
    <w:rsid w:val="00D946A6"/>
    <w:rsid w:val="00DC3981"/>
    <w:rsid w:val="00DC4FB3"/>
    <w:rsid w:val="00E1782C"/>
    <w:rsid w:val="00E915AB"/>
    <w:rsid w:val="00EA6B12"/>
    <w:rsid w:val="00EC2ECD"/>
    <w:rsid w:val="00F02994"/>
    <w:rsid w:val="00F47751"/>
    <w:rsid w:val="00F57725"/>
    <w:rsid w:val="00F7216F"/>
    <w:rsid w:val="00F930B1"/>
    <w:rsid w:val="00FA1DD2"/>
    <w:rsid w:val="00FF64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6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37A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937A8"/>
    <w:rPr>
      <w:color w:val="0000FF" w:themeColor="hyperlink"/>
      <w:u w:val="single"/>
    </w:rPr>
  </w:style>
  <w:style w:type="paragraph" w:styleId="a5">
    <w:name w:val="No Spacing"/>
    <w:uiPriority w:val="1"/>
    <w:qFormat/>
    <w:rsid w:val="003348DE"/>
    <w:pPr>
      <w:spacing w:after="0" w:line="240" w:lineRule="auto"/>
    </w:pPr>
  </w:style>
  <w:style w:type="character" w:styleId="a6">
    <w:name w:val="Strong"/>
    <w:basedOn w:val="a0"/>
    <w:uiPriority w:val="22"/>
    <w:qFormat/>
    <w:rsid w:val="003E375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6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1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5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3</Pages>
  <Words>517</Words>
  <Characters>2951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18</cp:revision>
  <cp:lastPrinted>2015-11-30T13:36:00Z</cp:lastPrinted>
  <dcterms:created xsi:type="dcterms:W3CDTF">2018-05-03T06:50:00Z</dcterms:created>
  <dcterms:modified xsi:type="dcterms:W3CDTF">2018-05-17T09:58:00Z</dcterms:modified>
</cp:coreProperties>
</file>